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356F63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66FF0DD1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7D9D0C" wp14:editId="2FFE9713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DAD4FA2" w14:textId="11AAB96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8382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8382B" w:rsidRPr="00A8382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24-E-002</w:t>
                            </w:r>
                          </w:p>
                          <w:p w14:paraId="5CD4ED64" w14:textId="77777777" w:rsidR="00DC7FA9" w:rsidRDefault="00DC7FA9" w:rsidP="00DC7FA9"/>
                          <w:p w14:paraId="6FA3F29C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9F5057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A7D9D0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DAD4FA2" w14:textId="11AAB96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8382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8382B" w:rsidRPr="00A8382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24-E-002</w:t>
                      </w:r>
                    </w:p>
                    <w:p w14:paraId="5CD4ED64" w14:textId="77777777" w:rsidR="00DC7FA9" w:rsidRDefault="00DC7FA9" w:rsidP="00DC7FA9"/>
                    <w:p w14:paraId="6FA3F29C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9F5057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1C1F77F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940A48B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983EB71" w14:textId="77777777" w:rsidR="008A559A" w:rsidRDefault="008A559A" w:rsidP="008A559A">
      <w:pPr>
        <w:rPr>
          <w:rFonts w:ascii="Verdana" w:hAnsi="Verdana"/>
          <w:b/>
          <w:noProof/>
          <w:sz w:val="22"/>
          <w:szCs w:val="22"/>
        </w:rPr>
      </w:pPr>
      <w:r w:rsidRPr="008A559A">
        <w:rPr>
          <w:rFonts w:ascii="Verdana" w:hAnsi="Verdana"/>
          <w:b/>
          <w:noProof/>
          <w:sz w:val="22"/>
          <w:szCs w:val="22"/>
        </w:rPr>
        <w:t>Over the last 6 months, how many doctor* shifts, categorised by</w:t>
      </w:r>
      <w:r>
        <w:rPr>
          <w:rFonts w:ascii="Verdana" w:hAnsi="Verdana"/>
          <w:b/>
          <w:noProof/>
          <w:sz w:val="22"/>
          <w:szCs w:val="22"/>
        </w:rPr>
        <w:t xml:space="preserve"> </w:t>
      </w:r>
      <w:r w:rsidRPr="008A559A">
        <w:rPr>
          <w:rFonts w:ascii="Verdana" w:hAnsi="Verdana"/>
          <w:b/>
          <w:noProof/>
          <w:sz w:val="22"/>
          <w:szCs w:val="22"/>
        </w:rPr>
        <w:t xml:space="preserve">department/speciality, have been covered by Physician associates? </w:t>
      </w:r>
    </w:p>
    <w:p w14:paraId="39AFD830" w14:textId="12CCE543" w:rsidR="008A559A" w:rsidRPr="008A559A" w:rsidRDefault="008A559A" w:rsidP="008A559A">
      <w:pPr>
        <w:rPr>
          <w:rFonts w:ascii="Verdana" w:hAnsi="Verdana"/>
          <w:b/>
          <w:noProof/>
          <w:sz w:val="22"/>
          <w:szCs w:val="22"/>
        </w:rPr>
      </w:pPr>
      <w:r w:rsidRPr="008A559A">
        <w:rPr>
          <w:rFonts w:ascii="Verdana" w:hAnsi="Verdana"/>
          <w:b/>
          <w:noProof/>
          <w:sz w:val="22"/>
          <w:szCs w:val="22"/>
        </w:rPr>
        <w:t xml:space="preserve">Please include all types of shifts (day, weekend, night). </w:t>
      </w:r>
    </w:p>
    <w:p w14:paraId="2A057ABD" w14:textId="77777777" w:rsidR="008A559A" w:rsidRPr="008A559A" w:rsidRDefault="008A559A" w:rsidP="008A559A">
      <w:pPr>
        <w:rPr>
          <w:rFonts w:ascii="Verdana" w:hAnsi="Verdana"/>
          <w:b/>
          <w:noProof/>
          <w:sz w:val="22"/>
          <w:szCs w:val="22"/>
        </w:rPr>
      </w:pPr>
    </w:p>
    <w:p w14:paraId="6FF5476D" w14:textId="2F425B36" w:rsidR="002677FD" w:rsidRPr="008A559A" w:rsidRDefault="008A559A" w:rsidP="008A559A">
      <w:pPr>
        <w:rPr>
          <w:rFonts w:ascii="Verdana" w:hAnsi="Verdana"/>
          <w:b/>
          <w:noProof/>
          <w:sz w:val="22"/>
          <w:szCs w:val="22"/>
        </w:rPr>
      </w:pPr>
      <w:r w:rsidRPr="008A559A">
        <w:rPr>
          <w:rFonts w:ascii="Verdana" w:hAnsi="Verdana"/>
          <w:b/>
          <w:noProof/>
          <w:sz w:val="22"/>
          <w:szCs w:val="22"/>
        </w:rPr>
        <w:t>*Doctor shifts would include shifts covered by Foundation Doctors (FY1/FY2), locally employed doctors, SAS (Specialist, Associate Specialist, Speciality Doctor), core/specialist trainee doctors and registrars. They may be referred to as ‘F1 shifts’, ‘SHO Shifts’ or ‘Registrar shifts’, but I would advise liaising with your medical staffing team to clarify exact terminology used by your organisation.</w:t>
      </w:r>
    </w:p>
    <w:p w14:paraId="2FC2261F" w14:textId="77777777" w:rsidR="00A10460" w:rsidRDefault="00A10460" w:rsidP="008A559A">
      <w:pPr>
        <w:rPr>
          <w:rFonts w:ascii="Verdana" w:hAnsi="Verdana"/>
          <w:bCs/>
          <w:noProof/>
          <w:sz w:val="22"/>
          <w:szCs w:val="22"/>
        </w:rPr>
      </w:pPr>
    </w:p>
    <w:p w14:paraId="6AC14635" w14:textId="77777777" w:rsidR="00804925" w:rsidRDefault="00A10460" w:rsidP="0022441D">
      <w:pPr>
        <w:rPr>
          <w:rFonts w:ascii="Verdana" w:hAnsi="Verdana"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22441D">
        <w:rPr>
          <w:rFonts w:ascii="Verdana" w:hAnsi="Verdana"/>
          <w:noProof/>
          <w:sz w:val="22"/>
          <w:szCs w:val="22"/>
        </w:rPr>
        <w:t>O</w:t>
      </w:r>
      <w:r w:rsidR="0022441D" w:rsidRPr="0022441D">
        <w:rPr>
          <w:rFonts w:ascii="Verdana" w:hAnsi="Verdana"/>
          <w:noProof/>
          <w:sz w:val="22"/>
          <w:szCs w:val="22"/>
        </w:rPr>
        <w:t>ur current P</w:t>
      </w:r>
      <w:r w:rsidR="0022441D">
        <w:rPr>
          <w:rFonts w:ascii="Verdana" w:hAnsi="Verdana"/>
          <w:noProof/>
          <w:sz w:val="22"/>
          <w:szCs w:val="22"/>
        </w:rPr>
        <w:t xml:space="preserve">hysician </w:t>
      </w:r>
      <w:r w:rsidR="0022441D" w:rsidRPr="0022441D">
        <w:rPr>
          <w:rFonts w:ascii="Verdana" w:hAnsi="Verdana"/>
          <w:noProof/>
          <w:sz w:val="22"/>
          <w:szCs w:val="22"/>
        </w:rPr>
        <w:t>A</w:t>
      </w:r>
      <w:r w:rsidR="0022441D">
        <w:rPr>
          <w:rFonts w:ascii="Verdana" w:hAnsi="Verdana"/>
          <w:noProof/>
          <w:sz w:val="22"/>
          <w:szCs w:val="22"/>
        </w:rPr>
        <w:t>ssociates</w:t>
      </w:r>
      <w:r w:rsidR="0022441D" w:rsidRPr="0022441D">
        <w:rPr>
          <w:rFonts w:ascii="Verdana" w:hAnsi="Verdana"/>
          <w:noProof/>
          <w:sz w:val="22"/>
          <w:szCs w:val="22"/>
        </w:rPr>
        <w:t xml:space="preserve"> do not participate on any medical rotas within the H</w:t>
      </w:r>
      <w:r w:rsidR="0022441D">
        <w:rPr>
          <w:rFonts w:ascii="Verdana" w:hAnsi="Verdana"/>
          <w:noProof/>
          <w:sz w:val="22"/>
          <w:szCs w:val="22"/>
        </w:rPr>
        <w:t xml:space="preserve">ealth </w:t>
      </w:r>
      <w:r w:rsidR="0022441D" w:rsidRPr="0022441D">
        <w:rPr>
          <w:rFonts w:ascii="Verdana" w:hAnsi="Verdana"/>
          <w:noProof/>
          <w:sz w:val="22"/>
          <w:szCs w:val="22"/>
        </w:rPr>
        <w:t>B</w:t>
      </w:r>
      <w:r w:rsidR="0022441D">
        <w:rPr>
          <w:rFonts w:ascii="Verdana" w:hAnsi="Verdana"/>
          <w:noProof/>
          <w:sz w:val="22"/>
          <w:szCs w:val="22"/>
        </w:rPr>
        <w:t>oard</w:t>
      </w:r>
      <w:r w:rsidR="0022441D" w:rsidRPr="0022441D">
        <w:rPr>
          <w:rFonts w:ascii="Verdana" w:hAnsi="Verdana"/>
          <w:noProof/>
          <w:sz w:val="22"/>
          <w:szCs w:val="22"/>
        </w:rPr>
        <w:t xml:space="preserve">. </w:t>
      </w:r>
    </w:p>
    <w:p w14:paraId="3602482D" w14:textId="27148E46" w:rsidR="0022441D" w:rsidRPr="0022441D" w:rsidRDefault="0022441D" w:rsidP="0022441D">
      <w:pPr>
        <w:rPr>
          <w:rFonts w:ascii="Verdana" w:hAnsi="Verdana"/>
          <w:noProof/>
          <w:sz w:val="22"/>
          <w:szCs w:val="22"/>
        </w:rPr>
      </w:pPr>
      <w:r w:rsidRPr="0022441D">
        <w:rPr>
          <w:rFonts w:ascii="Verdana" w:hAnsi="Verdana"/>
          <w:noProof/>
          <w:sz w:val="22"/>
          <w:szCs w:val="22"/>
        </w:rPr>
        <w:t>They predominately work Monday to Friday</w:t>
      </w:r>
      <w:r>
        <w:rPr>
          <w:rFonts w:ascii="Verdana" w:hAnsi="Verdana"/>
          <w:noProof/>
          <w:sz w:val="22"/>
          <w:szCs w:val="22"/>
        </w:rPr>
        <w:t xml:space="preserve"> as normal working days,</w:t>
      </w:r>
      <w:r w:rsidRPr="0022441D">
        <w:rPr>
          <w:rFonts w:ascii="Verdana" w:hAnsi="Verdana"/>
          <w:noProof/>
          <w:sz w:val="22"/>
          <w:szCs w:val="22"/>
        </w:rPr>
        <w:t xml:space="preserve"> 37.5 hours per week, with exception of S</w:t>
      </w:r>
      <w:r>
        <w:rPr>
          <w:rFonts w:ascii="Verdana" w:hAnsi="Verdana"/>
          <w:noProof/>
          <w:sz w:val="22"/>
          <w:szCs w:val="22"/>
        </w:rPr>
        <w:t xml:space="preserve">ame </w:t>
      </w:r>
      <w:r w:rsidRPr="0022441D">
        <w:rPr>
          <w:rFonts w:ascii="Verdana" w:hAnsi="Verdana"/>
          <w:noProof/>
          <w:sz w:val="22"/>
          <w:szCs w:val="22"/>
        </w:rPr>
        <w:t>D</w:t>
      </w:r>
      <w:r>
        <w:rPr>
          <w:rFonts w:ascii="Verdana" w:hAnsi="Verdana"/>
          <w:noProof/>
          <w:sz w:val="22"/>
          <w:szCs w:val="22"/>
        </w:rPr>
        <w:t xml:space="preserve">ay </w:t>
      </w:r>
      <w:r w:rsidRPr="0022441D">
        <w:rPr>
          <w:rFonts w:ascii="Verdana" w:hAnsi="Verdana"/>
          <w:noProof/>
          <w:sz w:val="22"/>
          <w:szCs w:val="22"/>
        </w:rPr>
        <w:t>E</w:t>
      </w:r>
      <w:r>
        <w:rPr>
          <w:rFonts w:ascii="Verdana" w:hAnsi="Verdana"/>
          <w:noProof/>
          <w:sz w:val="22"/>
          <w:szCs w:val="22"/>
        </w:rPr>
        <w:t xml:space="preserve">mergency </w:t>
      </w:r>
      <w:r w:rsidRPr="0022441D">
        <w:rPr>
          <w:rFonts w:ascii="Verdana" w:hAnsi="Verdana"/>
          <w:noProof/>
          <w:sz w:val="22"/>
          <w:szCs w:val="22"/>
        </w:rPr>
        <w:t>C</w:t>
      </w:r>
      <w:r>
        <w:rPr>
          <w:rFonts w:ascii="Verdana" w:hAnsi="Verdana"/>
          <w:noProof/>
          <w:sz w:val="22"/>
          <w:szCs w:val="22"/>
        </w:rPr>
        <w:t>are,</w:t>
      </w:r>
      <w:r w:rsidRPr="0022441D">
        <w:rPr>
          <w:rFonts w:ascii="Verdana" w:hAnsi="Verdana"/>
          <w:noProof/>
          <w:sz w:val="22"/>
          <w:szCs w:val="22"/>
        </w:rPr>
        <w:t xml:space="preserve"> where they work </w:t>
      </w:r>
      <w:r>
        <w:rPr>
          <w:rFonts w:ascii="Verdana" w:hAnsi="Verdana"/>
          <w:noProof/>
          <w:sz w:val="22"/>
          <w:szCs w:val="22"/>
        </w:rPr>
        <w:t>l</w:t>
      </w:r>
      <w:r w:rsidRPr="0022441D">
        <w:rPr>
          <w:rFonts w:ascii="Verdana" w:hAnsi="Verdana"/>
          <w:noProof/>
          <w:sz w:val="22"/>
          <w:szCs w:val="22"/>
        </w:rPr>
        <w:t xml:space="preserve">onger days </w:t>
      </w:r>
      <w:r>
        <w:rPr>
          <w:rFonts w:ascii="Verdana" w:hAnsi="Verdana"/>
          <w:noProof/>
          <w:sz w:val="22"/>
          <w:szCs w:val="22"/>
        </w:rPr>
        <w:t xml:space="preserve">within the </w:t>
      </w:r>
      <w:r w:rsidRPr="0022441D">
        <w:rPr>
          <w:rFonts w:ascii="Verdana" w:hAnsi="Verdana"/>
          <w:noProof/>
          <w:sz w:val="22"/>
          <w:szCs w:val="22"/>
        </w:rPr>
        <w:t xml:space="preserve">37.5 hours. </w:t>
      </w:r>
    </w:p>
    <w:p w14:paraId="1097ADFB" w14:textId="77777777" w:rsidR="0022441D" w:rsidRPr="0022441D" w:rsidRDefault="0022441D" w:rsidP="0022441D">
      <w:pPr>
        <w:rPr>
          <w:rFonts w:ascii="Verdana" w:hAnsi="Verdana"/>
          <w:noProof/>
          <w:sz w:val="22"/>
          <w:szCs w:val="22"/>
        </w:rPr>
      </w:pPr>
    </w:p>
    <w:p w14:paraId="4E57ECAA" w14:textId="3784D45B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1E1F1BE3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70E27E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1EBF098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89BC6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3F504D0" wp14:editId="49C69EB7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401CF69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322BC11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37EAF5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6D3224C4" wp14:editId="37B9603A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43D9132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8F7FCFC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0CB136E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0592F55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1DB96E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A09220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94FF785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546AAD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3C3B5AF" wp14:editId="661DE74B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43F1797" wp14:editId="2378D28D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E2E70A5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6A46367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B862AD3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525DAA3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68416DF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388D525A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63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6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8021273">
    <w:abstractNumId w:val="12"/>
  </w:num>
  <w:num w:numId="2" w16cid:durableId="290793136">
    <w:abstractNumId w:val="0"/>
  </w:num>
  <w:num w:numId="3" w16cid:durableId="396708072">
    <w:abstractNumId w:val="7"/>
  </w:num>
  <w:num w:numId="4" w16cid:durableId="329716855">
    <w:abstractNumId w:val="14"/>
  </w:num>
  <w:num w:numId="5" w16cid:durableId="1019506378">
    <w:abstractNumId w:val="3"/>
  </w:num>
  <w:num w:numId="6" w16cid:durableId="1397124900">
    <w:abstractNumId w:val="2"/>
  </w:num>
  <w:num w:numId="7" w16cid:durableId="455485664">
    <w:abstractNumId w:val="9"/>
  </w:num>
  <w:num w:numId="8" w16cid:durableId="2047870153">
    <w:abstractNumId w:val="13"/>
  </w:num>
  <w:num w:numId="9" w16cid:durableId="2102605349">
    <w:abstractNumId w:val="16"/>
  </w:num>
  <w:num w:numId="10" w16cid:durableId="811755921">
    <w:abstractNumId w:val="1"/>
  </w:num>
  <w:num w:numId="11" w16cid:durableId="290986555">
    <w:abstractNumId w:val="8"/>
  </w:num>
  <w:num w:numId="12" w16cid:durableId="1998148858">
    <w:abstractNumId w:val="11"/>
  </w:num>
  <w:num w:numId="13" w16cid:durableId="1047025568">
    <w:abstractNumId w:val="15"/>
  </w:num>
  <w:num w:numId="14" w16cid:durableId="39034857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864022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49893747">
    <w:abstractNumId w:val="10"/>
  </w:num>
  <w:num w:numId="17" w16cid:durableId="16613829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2441D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728AA"/>
    <w:rsid w:val="0048724F"/>
    <w:rsid w:val="004C59CA"/>
    <w:rsid w:val="004C7B47"/>
    <w:rsid w:val="004E1954"/>
    <w:rsid w:val="004E5D86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4925"/>
    <w:rsid w:val="00824D19"/>
    <w:rsid w:val="00846C1D"/>
    <w:rsid w:val="0089491A"/>
    <w:rsid w:val="008A2D60"/>
    <w:rsid w:val="008A559A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382B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940428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4E5D8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735A40-3822-4456-9319-A07AD48F4A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40</TotalTime>
  <Pages>1</Pages>
  <Words>185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7</cp:revision>
  <cp:lastPrinted>2019-03-26T11:11:00Z</cp:lastPrinted>
  <dcterms:created xsi:type="dcterms:W3CDTF">2024-05-22T05:16:00Z</dcterms:created>
  <dcterms:modified xsi:type="dcterms:W3CDTF">2024-05-22T07:23:00Z</dcterms:modified>
</cp:coreProperties>
</file>